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4926" w14:textId="008A3478" w:rsidR="00FD76BA" w:rsidRPr="00F51FBD" w:rsidRDefault="00F51FBD" w:rsidP="00F51FBD">
      <w:pPr>
        <w:pStyle w:val="Nzev"/>
        <w:rPr>
          <w:sz w:val="48"/>
          <w:szCs w:val="48"/>
        </w:rPr>
      </w:pPr>
      <w:r w:rsidRPr="00F51FBD">
        <w:rPr>
          <w:sz w:val="48"/>
          <w:szCs w:val="48"/>
        </w:rPr>
        <w:t>Studentský parlament 13.11.2023; 14:45; OU1</w:t>
      </w:r>
    </w:p>
    <w:p w14:paraId="47F8D6A9" w14:textId="38C7253E" w:rsidR="00F51FBD" w:rsidRDefault="00F51FBD" w:rsidP="00F51FBD">
      <w:pPr>
        <w:pStyle w:val="Nadpis1"/>
        <w:numPr>
          <w:ilvl w:val="0"/>
          <w:numId w:val="1"/>
        </w:numPr>
      </w:pPr>
      <w:r>
        <w:t>Zútulnění společných prostor</w:t>
      </w:r>
    </w:p>
    <w:p w14:paraId="7269F419" w14:textId="62F60CED" w:rsidR="00F51FBD" w:rsidRDefault="00F51FBD" w:rsidP="00F51FBD">
      <w:pPr>
        <w:pStyle w:val="Odstavecseseznamem"/>
        <w:numPr>
          <w:ilvl w:val="0"/>
          <w:numId w:val="2"/>
        </w:numPr>
      </w:pPr>
      <w:r>
        <w:t>Nutná spolupráce dobrovolníků z více tříd =&gt; vytvořit pracovní skupinu.</w:t>
      </w:r>
    </w:p>
    <w:p w14:paraId="5F684C07" w14:textId="3CF5A5DD" w:rsidR="00F51FBD" w:rsidRDefault="00F51FBD" w:rsidP="00F51FBD">
      <w:pPr>
        <w:pStyle w:val="Odstavecseseznamem"/>
        <w:numPr>
          <w:ilvl w:val="0"/>
          <w:numId w:val="2"/>
        </w:numPr>
      </w:pPr>
      <w:r>
        <w:t xml:space="preserve">Proběhne vytvoření dotazníku, který bude rozeslán všem </w:t>
      </w:r>
      <w:r w:rsidR="641450FA">
        <w:t>žák</w:t>
      </w:r>
      <w:r>
        <w:t>ům (Martin Cvrček).</w:t>
      </w:r>
    </w:p>
    <w:p w14:paraId="585306E5" w14:textId="7F3F0A20" w:rsidR="00F51FBD" w:rsidRPr="00F51FBD" w:rsidRDefault="00F51FBD" w:rsidP="00F51FBD">
      <w:pPr>
        <w:pStyle w:val="Nadpis1"/>
        <w:numPr>
          <w:ilvl w:val="0"/>
          <w:numId w:val="1"/>
        </w:numPr>
      </w:pPr>
      <w:r>
        <w:t>Stávka</w:t>
      </w:r>
    </w:p>
    <w:p w14:paraId="5BD8FDD5" w14:textId="0A784963" w:rsidR="00F51FBD" w:rsidRDefault="00F51FBD" w:rsidP="00F51FBD">
      <w:pPr>
        <w:pStyle w:val="Odstavecseseznamem"/>
        <w:numPr>
          <w:ilvl w:val="0"/>
          <w:numId w:val="3"/>
        </w:numPr>
      </w:pPr>
      <w:r>
        <w:t>Vysvětlení, jak se bude týkat naší školy.</w:t>
      </w:r>
    </w:p>
    <w:p w14:paraId="751F43E6" w14:textId="1FB55486" w:rsidR="00F51FBD" w:rsidRDefault="00F51FBD" w:rsidP="00F51FBD">
      <w:pPr>
        <w:pStyle w:val="Odstavecseseznamem"/>
        <w:numPr>
          <w:ilvl w:val="0"/>
          <w:numId w:val="3"/>
        </w:numPr>
      </w:pPr>
      <w:r>
        <w:t>Škola se do stávky nezapojí.</w:t>
      </w:r>
    </w:p>
    <w:p w14:paraId="7F8BF9D4" w14:textId="2B018825" w:rsidR="00F51FBD" w:rsidRDefault="00F51FBD" w:rsidP="00F51FBD">
      <w:pPr>
        <w:pStyle w:val="Nadpis1"/>
        <w:numPr>
          <w:ilvl w:val="0"/>
          <w:numId w:val="1"/>
        </w:numPr>
      </w:pPr>
      <w:r>
        <w:t>Fotbálek v 1. patře</w:t>
      </w:r>
    </w:p>
    <w:p w14:paraId="06B6D37B" w14:textId="1CEF34EC" w:rsidR="00F51FBD" w:rsidRDefault="00F51FBD" w:rsidP="00F51FBD">
      <w:pPr>
        <w:pStyle w:val="Odstavecseseznamem"/>
        <w:numPr>
          <w:ilvl w:val="0"/>
          <w:numId w:val="4"/>
        </w:numPr>
      </w:pPr>
      <w:r>
        <w:t>Fotbálek je pronajímán, proto je zpoplatněný</w:t>
      </w:r>
    </w:p>
    <w:p w14:paraId="4021924B" w14:textId="4F81ACA8" w:rsidR="00F51FBD" w:rsidRDefault="00F51FBD" w:rsidP="00F51FBD">
      <w:pPr>
        <w:pStyle w:val="Odstavecseseznamem"/>
        <w:numPr>
          <w:ilvl w:val="0"/>
          <w:numId w:val="4"/>
        </w:numPr>
      </w:pPr>
      <w:r>
        <w:t>Buď proběhne likvidace fotbálku a do prostoru bude instalována odpočinková zóna, nebo se fotbálek zachová v nezpoplatněné verzi</w:t>
      </w:r>
    </w:p>
    <w:p w14:paraId="187804A7" w14:textId="09D510F8" w:rsidR="00F51FBD" w:rsidRDefault="00F51FBD" w:rsidP="00F51FBD">
      <w:pPr>
        <w:pStyle w:val="Nadpis1"/>
        <w:numPr>
          <w:ilvl w:val="0"/>
          <w:numId w:val="1"/>
        </w:numPr>
      </w:pPr>
      <w:proofErr w:type="spellStart"/>
      <w:r>
        <w:t>Instagramový</w:t>
      </w:r>
      <w:proofErr w:type="spellEnd"/>
      <w:r>
        <w:t xml:space="preserve"> profil „Přiznán</w:t>
      </w:r>
      <w:r w:rsidR="288722C3">
        <w:t>í</w:t>
      </w:r>
      <w:r>
        <w:t xml:space="preserve"> GJR“</w:t>
      </w:r>
    </w:p>
    <w:p w14:paraId="63CE88E2" w14:textId="3718AD15" w:rsidR="00F51FBD" w:rsidRDefault="00F51FBD" w:rsidP="00F51FBD">
      <w:pPr>
        <w:pStyle w:val="Odstavecseseznamem"/>
        <w:numPr>
          <w:ilvl w:val="0"/>
          <w:numId w:val="5"/>
        </w:numPr>
      </w:pPr>
      <w:r>
        <w:t xml:space="preserve">Nepsat pohoršující zprávy. Především proti učitelskému sboru, ale </w:t>
      </w:r>
      <w:r w:rsidR="00900939">
        <w:t>nejlépe vůbec.</w:t>
      </w:r>
    </w:p>
    <w:p w14:paraId="5C90C8E3" w14:textId="4D218B1F" w:rsidR="00900939" w:rsidRDefault="00900939" w:rsidP="00F51FBD">
      <w:pPr>
        <w:pStyle w:val="Odstavecseseznamem"/>
        <w:numPr>
          <w:ilvl w:val="0"/>
          <w:numId w:val="5"/>
        </w:numPr>
      </w:pPr>
      <w:r>
        <w:t>Největším problémem je, že je účet veřejný a dělá tedy škole negativní pověst (pozn. 21. 11. - profil je již soukromý).</w:t>
      </w:r>
    </w:p>
    <w:p w14:paraId="3474648C" w14:textId="6BB06907" w:rsidR="00900939" w:rsidRDefault="00900939" w:rsidP="00900939">
      <w:pPr>
        <w:pStyle w:val="Odstavecseseznamem"/>
        <w:numPr>
          <w:ilvl w:val="0"/>
          <w:numId w:val="5"/>
        </w:numPr>
      </w:pPr>
      <w:r>
        <w:t>Zveřejňování poznámek se jménem podle p. uč. Švadlenkové hraničí s </w:t>
      </w:r>
      <w:proofErr w:type="spellStart"/>
      <w:r>
        <w:t>kyberšikanou</w:t>
      </w:r>
      <w:proofErr w:type="spellEnd"/>
      <w:r>
        <w:t>.</w:t>
      </w:r>
    </w:p>
    <w:p w14:paraId="253BD358" w14:textId="0FE833A6" w:rsidR="00900939" w:rsidRDefault="00900939" w:rsidP="00900939">
      <w:pPr>
        <w:pStyle w:val="Nadpis1"/>
        <w:numPr>
          <w:ilvl w:val="0"/>
          <w:numId w:val="1"/>
        </w:numPr>
      </w:pPr>
      <w:r>
        <w:t>„Zábavné dny“</w:t>
      </w:r>
    </w:p>
    <w:p w14:paraId="4E5C1ECD" w14:textId="441775F8" w:rsidR="00900939" w:rsidRDefault="00900939" w:rsidP="00900939">
      <w:pPr>
        <w:pStyle w:val="Odstavecseseznamem"/>
        <w:numPr>
          <w:ilvl w:val="0"/>
          <w:numId w:val="6"/>
        </w:numPr>
      </w:pPr>
      <w:r>
        <w:t>Opakovat úspěšné dny z minulosti</w:t>
      </w:r>
    </w:p>
    <w:p w14:paraId="45C78896" w14:textId="0845ED82" w:rsidR="00900939" w:rsidRDefault="00900939" w:rsidP="00900939">
      <w:pPr>
        <w:pStyle w:val="Odstavecseseznamem"/>
        <w:numPr>
          <w:ilvl w:val="0"/>
          <w:numId w:val="6"/>
        </w:numPr>
      </w:pPr>
      <w:r>
        <w:t>Návrh pro tento rok:</w:t>
      </w:r>
    </w:p>
    <w:p w14:paraId="3027A392" w14:textId="48FEEF42" w:rsidR="00900939" w:rsidRDefault="1AB983E6" w:rsidP="00900939">
      <w:pPr>
        <w:pStyle w:val="Odstavecseseznamem"/>
        <w:numPr>
          <w:ilvl w:val="1"/>
          <w:numId w:val="6"/>
        </w:numPr>
      </w:pPr>
      <w:r>
        <w:t>18</w:t>
      </w:r>
      <w:r w:rsidR="00900939">
        <w:t>. 1</w:t>
      </w:r>
      <w:r w:rsidR="3FCA3F60">
        <w:t>2</w:t>
      </w:r>
      <w:r w:rsidR="00900939">
        <w:t xml:space="preserve">. – </w:t>
      </w:r>
      <w:r w:rsidR="5D464FAD">
        <w:t>22</w:t>
      </w:r>
      <w:r w:rsidR="00900939">
        <w:t>. 12. = Barevný týden – každý den určitá barva, do které by se oblékla celá škola)</w:t>
      </w:r>
    </w:p>
    <w:p w14:paraId="4AC74F15" w14:textId="22F52F3F" w:rsidR="00900939" w:rsidRDefault="00900939" w:rsidP="00900939">
      <w:pPr>
        <w:pStyle w:val="Odstavecseseznamem"/>
        <w:numPr>
          <w:ilvl w:val="1"/>
          <w:numId w:val="6"/>
        </w:numPr>
      </w:pPr>
      <w:r>
        <w:t xml:space="preserve">16. 1. = No </w:t>
      </w:r>
      <w:proofErr w:type="spellStart"/>
      <w:r>
        <w:t>backpack</w:t>
      </w:r>
      <w:proofErr w:type="spellEnd"/>
      <w:r>
        <w:t xml:space="preserve"> den</w:t>
      </w:r>
    </w:p>
    <w:p w14:paraId="0A3845FA" w14:textId="66277ADE" w:rsidR="00900939" w:rsidRDefault="00900939" w:rsidP="00900939">
      <w:pPr>
        <w:pStyle w:val="Odstavecseseznamem"/>
        <w:numPr>
          <w:ilvl w:val="1"/>
          <w:numId w:val="6"/>
        </w:numPr>
      </w:pPr>
      <w:r>
        <w:t>6. 3. = Teplákový den / Suit up den</w:t>
      </w:r>
    </w:p>
    <w:p w14:paraId="79862897" w14:textId="37426BB4" w:rsidR="00900939" w:rsidRDefault="00900939" w:rsidP="00900939">
      <w:pPr>
        <w:pStyle w:val="Odstavecseseznamem"/>
        <w:numPr>
          <w:ilvl w:val="1"/>
          <w:numId w:val="6"/>
        </w:numPr>
      </w:pPr>
      <w:r>
        <w:t xml:space="preserve">8. 4. = Zrcadlový den (jeden se oblékne podle druhého, ale obráceně) / </w:t>
      </w:r>
      <w:r>
        <w:br/>
        <w:t>Den dvojčat (Oba oblečeni stejně)</w:t>
      </w:r>
    </w:p>
    <w:p w14:paraId="08B71184" w14:textId="490CD5E6" w:rsidR="00900939" w:rsidRDefault="00900939" w:rsidP="00900939">
      <w:pPr>
        <w:pStyle w:val="Odstavecseseznamem"/>
        <w:numPr>
          <w:ilvl w:val="0"/>
          <w:numId w:val="6"/>
        </w:numPr>
      </w:pPr>
      <w:r>
        <w:t>Vymyslet projektu nějaký přesah, například celý den rozvolnit výuku a nějakým způsobem se v ní věnovat danému tématu.</w:t>
      </w:r>
    </w:p>
    <w:p w14:paraId="011EA750" w14:textId="6E840797" w:rsidR="00900939" w:rsidRDefault="00900939" w:rsidP="00900939">
      <w:pPr>
        <w:pStyle w:val="Odstavecseseznamem"/>
        <w:numPr>
          <w:ilvl w:val="0"/>
          <w:numId w:val="6"/>
        </w:numPr>
      </w:pPr>
      <w:r>
        <w:t>Využití týdne před Vánoci?</w:t>
      </w:r>
    </w:p>
    <w:p w14:paraId="218EA3EC" w14:textId="25A58DD8" w:rsidR="00DB37DE" w:rsidRDefault="00DB37DE" w:rsidP="00900939">
      <w:pPr>
        <w:pStyle w:val="Odstavecseseznamem"/>
        <w:numPr>
          <w:ilvl w:val="0"/>
          <w:numId w:val="6"/>
        </w:numPr>
      </w:pPr>
      <w:r>
        <w:t xml:space="preserve">Vytvořit seznam pro průzkum zájmu o dny (Vojtěch </w:t>
      </w:r>
      <w:proofErr w:type="spellStart"/>
      <w:r>
        <w:t>Hajšínek</w:t>
      </w:r>
      <w:proofErr w:type="spellEnd"/>
      <w:r>
        <w:t>)</w:t>
      </w:r>
    </w:p>
    <w:p w14:paraId="3434A13E" w14:textId="2F55CF96" w:rsidR="00900939" w:rsidRDefault="00900939" w:rsidP="00900939">
      <w:pPr>
        <w:pStyle w:val="Nadpis1"/>
        <w:numPr>
          <w:ilvl w:val="0"/>
          <w:numId w:val="1"/>
        </w:numPr>
      </w:pPr>
      <w:r>
        <w:t>Kantýna</w:t>
      </w:r>
    </w:p>
    <w:p w14:paraId="2660CA2E" w14:textId="718AA39B" w:rsidR="00900939" w:rsidRDefault="00900939" w:rsidP="00900939">
      <w:pPr>
        <w:pStyle w:val="Odstavecseseznamem"/>
        <w:numPr>
          <w:ilvl w:val="0"/>
          <w:numId w:val="7"/>
        </w:numPr>
      </w:pPr>
      <w:r>
        <w:t>Propagovat blo</w:t>
      </w:r>
      <w:r w:rsidR="3A37606C">
        <w:t>g</w:t>
      </w:r>
      <w:r>
        <w:t>, kam si lidé již mohou psát, co si lidé přejí kupovat.</w:t>
      </w:r>
    </w:p>
    <w:p w14:paraId="391765A8" w14:textId="777BA4D8" w:rsidR="00900939" w:rsidRDefault="00312CC3" w:rsidP="00900939">
      <w:pPr>
        <w:pStyle w:val="Nadpis1"/>
        <w:numPr>
          <w:ilvl w:val="0"/>
          <w:numId w:val="1"/>
        </w:numPr>
      </w:pPr>
      <w:r>
        <w:t>Jídelna</w:t>
      </w:r>
    </w:p>
    <w:p w14:paraId="269BB1D3" w14:textId="61753062" w:rsidR="00312CC3" w:rsidRDefault="00312CC3" w:rsidP="00312CC3">
      <w:pPr>
        <w:pStyle w:val="Odstavecseseznamem"/>
        <w:numPr>
          <w:ilvl w:val="0"/>
          <w:numId w:val="7"/>
        </w:numPr>
      </w:pPr>
      <w:r>
        <w:t>Zavést teplé a studené nápoje, alespoň přes zimu.</w:t>
      </w:r>
    </w:p>
    <w:p w14:paraId="655FC4C7" w14:textId="5BD469DE" w:rsidR="00312CC3" w:rsidRDefault="00312CC3" w:rsidP="00312CC3">
      <w:pPr>
        <w:pStyle w:val="Odstavecseseznamem"/>
        <w:numPr>
          <w:ilvl w:val="0"/>
          <w:numId w:val="7"/>
        </w:numPr>
      </w:pPr>
      <w:r>
        <w:t>Změnit složení nápojů v míchacích zařízeních tak, aby každý třetí nemusel k stojánku u sloupu a výdej nápojů se tím zrychlil (čistá voda).</w:t>
      </w:r>
    </w:p>
    <w:p w14:paraId="5AF2BC73" w14:textId="6092C6ED" w:rsidR="00312CC3" w:rsidRDefault="00312CC3" w:rsidP="00312CC3">
      <w:pPr>
        <w:pStyle w:val="Odstavecseseznamem"/>
        <w:numPr>
          <w:ilvl w:val="0"/>
          <w:numId w:val="7"/>
        </w:numPr>
      </w:pPr>
      <w:r>
        <w:t>Dotazník k výše zmíněnému (Ma</w:t>
      </w:r>
      <w:r w:rsidR="007A74AB">
        <w:t>rtin</w:t>
      </w:r>
      <w:r>
        <w:t xml:space="preserve"> Cvrček)</w:t>
      </w:r>
    </w:p>
    <w:p w14:paraId="554B1956" w14:textId="43C258E0" w:rsidR="00312CC3" w:rsidRDefault="00312CC3" w:rsidP="00312CC3">
      <w:pPr>
        <w:pStyle w:val="Nadpis2"/>
        <w:numPr>
          <w:ilvl w:val="1"/>
          <w:numId w:val="1"/>
        </w:numPr>
      </w:pPr>
      <w:r>
        <w:t>Jídlo</w:t>
      </w:r>
    </w:p>
    <w:p w14:paraId="34A3BB43" w14:textId="360EA3B1" w:rsidR="00312CC3" w:rsidRDefault="00312CC3" w:rsidP="00312CC3">
      <w:pPr>
        <w:pStyle w:val="Odstavecseseznamem"/>
        <w:numPr>
          <w:ilvl w:val="0"/>
          <w:numId w:val="8"/>
        </w:numPr>
      </w:pPr>
      <w:r>
        <w:t>Zavést vegetariánskou možnost, například přes aplikaci strava tak, aby kuchařky věděli, jaký bude zájem.</w:t>
      </w:r>
    </w:p>
    <w:p w14:paraId="532A554C" w14:textId="713A05C3" w:rsidR="00312CC3" w:rsidRPr="00312CC3" w:rsidRDefault="00312CC3" w:rsidP="00312CC3">
      <w:pPr>
        <w:pStyle w:val="Odstavecseseznamem"/>
        <w:numPr>
          <w:ilvl w:val="0"/>
          <w:numId w:val="8"/>
        </w:numPr>
      </w:pPr>
      <w:r>
        <w:t>Předseda SP GJR vznese k výše zmíněnému dotaz k jídelně, výsledky oznámí na příští schůzce.</w:t>
      </w:r>
    </w:p>
    <w:p w14:paraId="082C9254" w14:textId="75A49787" w:rsidR="00F51FBD" w:rsidRDefault="00312CC3" w:rsidP="00F51FBD">
      <w:pPr>
        <w:pStyle w:val="Nadpis1"/>
        <w:numPr>
          <w:ilvl w:val="0"/>
          <w:numId w:val="1"/>
        </w:numPr>
      </w:pPr>
      <w:r>
        <w:t>Podněty zástupců</w:t>
      </w:r>
    </w:p>
    <w:p w14:paraId="319E88A3" w14:textId="306CF7D9" w:rsidR="00312CC3" w:rsidRPr="00312CC3" w:rsidRDefault="00312CC3" w:rsidP="00312CC3">
      <w:pPr>
        <w:pStyle w:val="Nadpis2"/>
        <w:numPr>
          <w:ilvl w:val="1"/>
          <w:numId w:val="1"/>
        </w:numPr>
      </w:pPr>
      <w:r>
        <w:t>Trička s potiskem GJR</w:t>
      </w:r>
    </w:p>
    <w:p w14:paraId="771A11AE" w14:textId="3AC3A001" w:rsidR="00312CC3" w:rsidRDefault="0BBDE7B0" w:rsidP="00312CC3">
      <w:pPr>
        <w:pStyle w:val="Odstavecseseznamem"/>
        <w:numPr>
          <w:ilvl w:val="0"/>
          <w:numId w:val="9"/>
        </w:numPr>
      </w:pPr>
      <w:r>
        <w:t xml:space="preserve">Jejich dostupnost je </w:t>
      </w:r>
      <w:r w:rsidR="00E756A3">
        <w:t>nutná</w:t>
      </w:r>
      <w:r>
        <w:t xml:space="preserve"> </w:t>
      </w:r>
      <w:proofErr w:type="spellStart"/>
      <w:r>
        <w:t>vykomunikovat</w:t>
      </w:r>
      <w:proofErr w:type="spellEnd"/>
      <w:r>
        <w:t xml:space="preserve"> s paní ředitelkou (Antonín Mlejnek)</w:t>
      </w:r>
    </w:p>
    <w:p w14:paraId="66A90D5D" w14:textId="60351A69" w:rsidR="00312CC3" w:rsidRDefault="00312CC3" w:rsidP="00312CC3">
      <w:pPr>
        <w:pStyle w:val="Nadpis2"/>
        <w:numPr>
          <w:ilvl w:val="1"/>
          <w:numId w:val="1"/>
        </w:numPr>
      </w:pPr>
      <w:r>
        <w:t>Otevření zadní branky</w:t>
      </w:r>
    </w:p>
    <w:p w14:paraId="277AE31D" w14:textId="4C724A92" w:rsidR="00312CC3" w:rsidRDefault="00312CC3" w:rsidP="00312CC3">
      <w:pPr>
        <w:pStyle w:val="Odstavecseseznamem"/>
        <w:numPr>
          <w:ilvl w:val="0"/>
          <w:numId w:val="9"/>
        </w:numPr>
      </w:pPr>
      <w:r>
        <w:t>K otevření dojde po dokončení rekonstrukce omítky, do té doby bude branka zamykána z bezpečnostních důvodů.</w:t>
      </w:r>
    </w:p>
    <w:p w14:paraId="3A7898E7" w14:textId="604E2915" w:rsidR="00312CC3" w:rsidRDefault="00312CC3" w:rsidP="00312CC3">
      <w:pPr>
        <w:pStyle w:val="Nadpis2"/>
        <w:numPr>
          <w:ilvl w:val="1"/>
          <w:numId w:val="1"/>
        </w:numPr>
      </w:pPr>
      <w:r>
        <w:t>Záchodky ve 3. patře</w:t>
      </w:r>
    </w:p>
    <w:p w14:paraId="46B08A3A" w14:textId="7C608E25" w:rsidR="00312CC3" w:rsidRDefault="00312CC3" w:rsidP="00312CC3">
      <w:pPr>
        <w:pStyle w:val="Odstavecseseznamem"/>
        <w:numPr>
          <w:ilvl w:val="0"/>
          <w:numId w:val="9"/>
        </w:numPr>
      </w:pPr>
      <w:r>
        <w:t>Dívčí záchodky ve třetím patře mají nově zalepená okna.</w:t>
      </w:r>
    </w:p>
    <w:p w14:paraId="5F9839E1" w14:textId="5E10311A" w:rsidR="00312CC3" w:rsidRDefault="00312CC3" w:rsidP="00312CC3">
      <w:pPr>
        <w:pStyle w:val="Nadpis2"/>
        <w:numPr>
          <w:ilvl w:val="1"/>
          <w:numId w:val="1"/>
        </w:numPr>
      </w:pPr>
      <w:r>
        <w:t>Baterky do váhy v posilovně</w:t>
      </w:r>
    </w:p>
    <w:p w14:paraId="35D97D28" w14:textId="508346DF" w:rsidR="00312CC3" w:rsidRDefault="00312CC3" w:rsidP="00312CC3">
      <w:pPr>
        <w:pStyle w:val="Odstavecseseznamem"/>
        <w:numPr>
          <w:ilvl w:val="0"/>
          <w:numId w:val="9"/>
        </w:numPr>
      </w:pPr>
      <w:r>
        <w:t xml:space="preserve">Baterky se dají fasovat v kanceláři, stejně jako fixy, </w:t>
      </w:r>
      <w:proofErr w:type="spellStart"/>
      <w:r>
        <w:t>mazátka</w:t>
      </w:r>
      <w:proofErr w:type="spellEnd"/>
      <w:r>
        <w:t>, křídy, atd.</w:t>
      </w:r>
    </w:p>
    <w:p w14:paraId="38B0C6B5" w14:textId="0A37E00D" w:rsidR="00312CC3" w:rsidRDefault="00312CC3" w:rsidP="00312CC3">
      <w:pPr>
        <w:pStyle w:val="Nadpis2"/>
        <w:numPr>
          <w:ilvl w:val="1"/>
          <w:numId w:val="1"/>
        </w:numPr>
      </w:pPr>
      <w:r>
        <w:t>Oprava projektorů</w:t>
      </w:r>
    </w:p>
    <w:p w14:paraId="03C23343" w14:textId="6B8C8D7E" w:rsidR="00312CC3" w:rsidRDefault="00312CC3" w:rsidP="00312CC3">
      <w:pPr>
        <w:pStyle w:val="Odstavecseseznamem"/>
        <w:numPr>
          <w:ilvl w:val="0"/>
          <w:numId w:val="9"/>
        </w:numPr>
      </w:pPr>
      <w:r>
        <w:t>Projektory v některých třídách jsou nakloněné</w:t>
      </w:r>
      <w:r w:rsidR="00DB37DE">
        <w:t>.</w:t>
      </w:r>
    </w:p>
    <w:p w14:paraId="181F8BE6" w14:textId="23D0150E" w:rsidR="00DB37DE" w:rsidRDefault="00DB37DE" w:rsidP="00312CC3">
      <w:pPr>
        <w:pStyle w:val="Odstavecseseznamem"/>
        <w:numPr>
          <w:ilvl w:val="0"/>
          <w:numId w:val="9"/>
        </w:numPr>
      </w:pPr>
      <w:r>
        <w:t xml:space="preserve">Vytvořit seznam, ve kterých třídách se problém objevuje a předat ho p. školníkovi (Vojtěch </w:t>
      </w:r>
      <w:proofErr w:type="spellStart"/>
      <w:r>
        <w:t>Hajšínek</w:t>
      </w:r>
      <w:proofErr w:type="spellEnd"/>
      <w:r>
        <w:t>)</w:t>
      </w:r>
    </w:p>
    <w:p w14:paraId="34AEDF8D" w14:textId="31B95191" w:rsidR="00312CC3" w:rsidRDefault="00DB37DE" w:rsidP="00312CC3">
      <w:pPr>
        <w:pStyle w:val="Nadpis2"/>
        <w:numPr>
          <w:ilvl w:val="1"/>
          <w:numId w:val="1"/>
        </w:numPr>
      </w:pPr>
      <w:r>
        <w:t>Fyzika v </w:t>
      </w:r>
      <w:proofErr w:type="spellStart"/>
      <w:r>
        <w:t>Edupage</w:t>
      </w:r>
      <w:proofErr w:type="spellEnd"/>
    </w:p>
    <w:p w14:paraId="02607D86" w14:textId="3E5FCE0C" w:rsidR="00DB37DE" w:rsidRDefault="00DB37DE" w:rsidP="00DB37DE">
      <w:pPr>
        <w:pStyle w:val="Odstavecseseznamem"/>
        <w:numPr>
          <w:ilvl w:val="0"/>
          <w:numId w:val="10"/>
        </w:numPr>
      </w:pPr>
      <w:r>
        <w:t>Změnit zkratku předmětu francouzština z „F“ na „</w:t>
      </w:r>
      <w:proofErr w:type="spellStart"/>
      <w:r>
        <w:t>Fj</w:t>
      </w:r>
      <w:proofErr w:type="spellEnd"/>
      <w:r>
        <w:t>“ kvůli záměně s fyzikou „Fy“</w:t>
      </w:r>
    </w:p>
    <w:p w14:paraId="472ED904" w14:textId="3A4E960D" w:rsidR="00DB37DE" w:rsidRDefault="00DB37DE" w:rsidP="00DB37DE">
      <w:pPr>
        <w:pStyle w:val="Odstavecseseznamem"/>
        <w:numPr>
          <w:ilvl w:val="0"/>
          <w:numId w:val="10"/>
        </w:numPr>
      </w:pPr>
      <w:r>
        <w:t xml:space="preserve">Vznést dotaz na p. uč. </w:t>
      </w:r>
      <w:proofErr w:type="spellStart"/>
      <w:r>
        <w:t>Runštuka</w:t>
      </w:r>
      <w:proofErr w:type="spellEnd"/>
      <w:r>
        <w:t>, jestli to v </w:t>
      </w:r>
      <w:proofErr w:type="spellStart"/>
      <w:r>
        <w:t>Edupage</w:t>
      </w:r>
      <w:proofErr w:type="spellEnd"/>
      <w:r>
        <w:t xml:space="preserve"> jde změnit (Vojtěch </w:t>
      </w:r>
      <w:proofErr w:type="spellStart"/>
      <w:r>
        <w:t>Hajšínek</w:t>
      </w:r>
      <w:proofErr w:type="spellEnd"/>
      <w:r>
        <w:t>)</w:t>
      </w:r>
    </w:p>
    <w:p w14:paraId="591F5DC4" w14:textId="5A975355" w:rsidR="00DB37DE" w:rsidRPr="00DB37DE" w:rsidRDefault="00DB37DE" w:rsidP="00DB37DE">
      <w:r>
        <w:t>Následující schůzka je naplánována na 27. 11. 2023.</w:t>
      </w:r>
    </w:p>
    <w:sectPr w:rsidR="00DB37DE" w:rsidRPr="00DB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748"/>
    <w:multiLevelType w:val="hybridMultilevel"/>
    <w:tmpl w:val="EC5E8D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D25446D"/>
    <w:multiLevelType w:val="hybridMultilevel"/>
    <w:tmpl w:val="2B42107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1B66ADB"/>
    <w:multiLevelType w:val="hybridMultilevel"/>
    <w:tmpl w:val="5868F8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8F11C6"/>
    <w:multiLevelType w:val="hybridMultilevel"/>
    <w:tmpl w:val="1520E00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FFD05E8"/>
    <w:multiLevelType w:val="hybridMultilevel"/>
    <w:tmpl w:val="45C4D9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545C5"/>
    <w:multiLevelType w:val="hybridMultilevel"/>
    <w:tmpl w:val="AFF4A1D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99820BE"/>
    <w:multiLevelType w:val="hybridMultilevel"/>
    <w:tmpl w:val="B380BF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833A2A"/>
    <w:multiLevelType w:val="hybridMultilevel"/>
    <w:tmpl w:val="5380EE6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52D46F5"/>
    <w:multiLevelType w:val="hybridMultilevel"/>
    <w:tmpl w:val="EC16873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8E44680"/>
    <w:multiLevelType w:val="hybridMultilevel"/>
    <w:tmpl w:val="2D5EC1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4733973">
    <w:abstractNumId w:val="4"/>
  </w:num>
  <w:num w:numId="2" w16cid:durableId="1836023454">
    <w:abstractNumId w:val="6"/>
  </w:num>
  <w:num w:numId="3" w16cid:durableId="1597983486">
    <w:abstractNumId w:val="5"/>
  </w:num>
  <w:num w:numId="4" w16cid:durableId="363600544">
    <w:abstractNumId w:val="2"/>
  </w:num>
  <w:num w:numId="5" w16cid:durableId="60102222">
    <w:abstractNumId w:val="8"/>
  </w:num>
  <w:num w:numId="6" w16cid:durableId="1360665553">
    <w:abstractNumId w:val="7"/>
  </w:num>
  <w:num w:numId="7" w16cid:durableId="1587492940">
    <w:abstractNumId w:val="9"/>
  </w:num>
  <w:num w:numId="8" w16cid:durableId="1226724955">
    <w:abstractNumId w:val="3"/>
  </w:num>
  <w:num w:numId="9" w16cid:durableId="830027466">
    <w:abstractNumId w:val="1"/>
  </w:num>
  <w:num w:numId="10" w16cid:durableId="1130784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BD"/>
    <w:rsid w:val="00312CC3"/>
    <w:rsid w:val="007A74AB"/>
    <w:rsid w:val="00900939"/>
    <w:rsid w:val="00C20F8D"/>
    <w:rsid w:val="00DB37DE"/>
    <w:rsid w:val="00DD28D7"/>
    <w:rsid w:val="00E756A3"/>
    <w:rsid w:val="00F51FBD"/>
    <w:rsid w:val="00FD76BA"/>
    <w:rsid w:val="00FF0483"/>
    <w:rsid w:val="03A24F95"/>
    <w:rsid w:val="0BBDE7B0"/>
    <w:rsid w:val="1AB983E6"/>
    <w:rsid w:val="26B2A5E2"/>
    <w:rsid w:val="288722C3"/>
    <w:rsid w:val="3A37606C"/>
    <w:rsid w:val="3FCA3F60"/>
    <w:rsid w:val="5D464FAD"/>
    <w:rsid w:val="641450FA"/>
    <w:rsid w:val="71293992"/>
    <w:rsid w:val="74F3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45D4"/>
  <w15:chartTrackingRefBased/>
  <w15:docId w15:val="{B2440ED4-CB8C-4E69-B863-BB15452C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1F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1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1F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1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51F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1F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F5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Hajšínek</dc:creator>
  <cp:keywords/>
  <dc:description/>
  <cp:lastModifiedBy>Zuzana Leksová</cp:lastModifiedBy>
  <cp:revision>5</cp:revision>
  <dcterms:created xsi:type="dcterms:W3CDTF">2023-11-21T17:33:00Z</dcterms:created>
  <dcterms:modified xsi:type="dcterms:W3CDTF">2023-11-27T10:44:00Z</dcterms:modified>
</cp:coreProperties>
</file>